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85857" w14:textId="77777777" w:rsidR="007D1702" w:rsidRDefault="007D1702" w:rsidP="00D35D0D">
      <w:pPr>
        <w:rPr>
          <w:rFonts w:cstheme="minorHAnsi"/>
          <w:b/>
          <w:bCs/>
          <w:sz w:val="24"/>
        </w:rPr>
      </w:pPr>
      <w:bookmarkStart w:id="0" w:name="_Hlk92548534"/>
    </w:p>
    <w:p w14:paraId="236DF5A8" w14:textId="77777777" w:rsidR="00027525" w:rsidRPr="00646384" w:rsidRDefault="00027525" w:rsidP="00027525">
      <w:pPr>
        <w:pStyle w:val="NoSpacing"/>
        <w:spacing w:line="276" w:lineRule="auto"/>
        <w:rPr>
          <w:rFonts w:cstheme="minorHAnsi"/>
          <w:b/>
          <w:sz w:val="24"/>
          <w:szCs w:val="24"/>
        </w:rPr>
      </w:pPr>
    </w:p>
    <w:p w14:paraId="007496AE" w14:textId="2C1737B3" w:rsidR="00027525" w:rsidRDefault="00D35D0D" w:rsidP="00027525">
      <w:pPr>
        <w:spacing w:after="0"/>
        <w:jc w:val="both"/>
        <w:rPr>
          <w:rFonts w:cstheme="minorHAnsi"/>
          <w:b/>
          <w:bCs/>
          <w:sz w:val="24"/>
        </w:rPr>
      </w:pPr>
      <w:r>
        <w:rPr>
          <w:rFonts w:cstheme="minorHAnsi"/>
          <w:b/>
          <w:bCs/>
          <w:noProof/>
          <w:sz w:val="24"/>
        </w:rPr>
        <w:drawing>
          <wp:anchor distT="0" distB="0" distL="114300" distR="114300" simplePos="0" relativeHeight="251659776" behindDoc="0" locked="0" layoutInCell="1" allowOverlap="1" wp14:anchorId="572C55F8" wp14:editId="082B955F">
            <wp:simplePos x="0" y="0"/>
            <wp:positionH relativeFrom="column">
              <wp:posOffset>-704850</wp:posOffset>
            </wp:positionH>
            <wp:positionV relativeFrom="topMargin">
              <wp:posOffset>370205</wp:posOffset>
            </wp:positionV>
            <wp:extent cx="2395855" cy="8108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5855" cy="810895"/>
                    </a:xfrm>
                    <a:prstGeom prst="rect">
                      <a:avLst/>
                    </a:prstGeom>
                    <a:noFill/>
                  </pic:spPr>
                </pic:pic>
              </a:graphicData>
            </a:graphic>
          </wp:anchor>
        </w:drawing>
      </w:r>
      <w:r w:rsidR="00FA385C">
        <w:rPr>
          <w:rFonts w:cstheme="minorHAnsi"/>
          <w:b/>
          <w:bCs/>
          <w:sz w:val="24"/>
        </w:rPr>
        <w:t>A</w:t>
      </w:r>
      <w:r w:rsidR="0077512C">
        <w:rPr>
          <w:rFonts w:cstheme="minorHAnsi"/>
          <w:b/>
          <w:bCs/>
          <w:sz w:val="24"/>
        </w:rPr>
        <w:t>ssistant Branch Manager</w:t>
      </w:r>
      <w:r>
        <w:rPr>
          <w:rFonts w:cstheme="minorHAnsi"/>
          <w:b/>
          <w:bCs/>
          <w:sz w:val="24"/>
        </w:rPr>
        <w:t xml:space="preserve"> –</w:t>
      </w:r>
      <w:r w:rsidR="00C00160">
        <w:rPr>
          <w:rFonts w:cstheme="minorHAnsi"/>
          <w:b/>
          <w:bCs/>
          <w:sz w:val="24"/>
        </w:rPr>
        <w:t xml:space="preserve"> </w:t>
      </w:r>
      <w:r w:rsidR="00027525">
        <w:rPr>
          <w:rFonts w:cstheme="minorHAnsi"/>
          <w:b/>
          <w:bCs/>
          <w:sz w:val="24"/>
        </w:rPr>
        <w:t xml:space="preserve">Albany Branch </w:t>
      </w:r>
    </w:p>
    <w:p w14:paraId="5B961636" w14:textId="77777777" w:rsidR="00C00160" w:rsidRDefault="00C00160" w:rsidP="00C00160">
      <w:pPr>
        <w:spacing w:before="360"/>
        <w:jc w:val="both"/>
        <w:rPr>
          <w:rFonts w:cstheme="minorHAnsi"/>
          <w:sz w:val="24"/>
        </w:rPr>
      </w:pPr>
      <w:r w:rsidRPr="00220A55">
        <w:rPr>
          <w:rFonts w:cstheme="minorHAnsi"/>
          <w:sz w:val="24"/>
        </w:rPr>
        <w:t xml:space="preserve">Hartford Public Library is nationally recognized for its wide range of initiatives including immigration services, employment assistance, school partnerships and youth leadership training. Now celebrating its 127th year, Hartford Public Library remains at the forefront of redefining the urban library experience in the 21st Century with services designed for and by a diverse and dynamic city and region. With seven locations throughout the city, HPL is the catalyst for opportunities in education, civic engagement, intellectual enrichment and cultural development for tens of thousands of children, youth and adults every year. </w:t>
      </w:r>
      <w:hyperlink r:id="rId12" w:history="1">
        <w:r w:rsidRPr="00220A55">
          <w:rPr>
            <w:rStyle w:val="Hyperlink"/>
            <w:rFonts w:cstheme="minorHAnsi"/>
            <w:sz w:val="24"/>
          </w:rPr>
          <w:t>www.hplct.org</w:t>
        </w:r>
      </w:hyperlink>
      <w:r w:rsidRPr="00220A55">
        <w:rPr>
          <w:rFonts w:cstheme="minorHAnsi"/>
          <w:sz w:val="24"/>
        </w:rPr>
        <w:t xml:space="preserve">. </w:t>
      </w:r>
    </w:p>
    <w:bookmarkEnd w:id="0"/>
    <w:p w14:paraId="31AC8087" w14:textId="7560F3E9" w:rsidR="00C00160" w:rsidRPr="000166BF" w:rsidRDefault="00C00160" w:rsidP="00C00160">
      <w:pPr>
        <w:jc w:val="both"/>
        <w:rPr>
          <w:rFonts w:cstheme="minorHAnsi"/>
          <w:sz w:val="24"/>
          <w:szCs w:val="24"/>
          <w:lang w:bidi="en-US"/>
        </w:rPr>
      </w:pPr>
      <w:r w:rsidRPr="00064C8B">
        <w:rPr>
          <w:rFonts w:cstheme="minorHAnsi"/>
          <w:sz w:val="24"/>
          <w:szCs w:val="24"/>
        </w:rPr>
        <w:t xml:space="preserve">The library currently seeks </w:t>
      </w:r>
      <w:r>
        <w:rPr>
          <w:rFonts w:cstheme="minorHAnsi"/>
          <w:sz w:val="24"/>
          <w:szCs w:val="24"/>
        </w:rPr>
        <w:t xml:space="preserve">an </w:t>
      </w:r>
      <w:r w:rsidRPr="00C00160">
        <w:rPr>
          <w:rFonts w:cstheme="minorHAnsi"/>
          <w:b/>
          <w:bCs/>
          <w:sz w:val="24"/>
        </w:rPr>
        <w:t>Assistant Branch Manager</w:t>
      </w:r>
      <w:r>
        <w:rPr>
          <w:rFonts w:cstheme="minorHAnsi"/>
          <w:sz w:val="24"/>
          <w:szCs w:val="24"/>
        </w:rPr>
        <w:t xml:space="preserve"> for our </w:t>
      </w:r>
      <w:r w:rsidRPr="00C00160">
        <w:rPr>
          <w:rFonts w:cstheme="minorHAnsi"/>
          <w:b/>
          <w:bCs/>
          <w:sz w:val="24"/>
        </w:rPr>
        <w:t>Albany Branch</w:t>
      </w:r>
      <w:r w:rsidRPr="000166BF">
        <w:rPr>
          <w:rFonts w:cstheme="minorHAnsi"/>
          <w:b/>
          <w:sz w:val="24"/>
          <w:szCs w:val="24"/>
        </w:rPr>
        <w:t xml:space="preserve">. </w:t>
      </w:r>
      <w:r w:rsidRPr="000166BF">
        <w:rPr>
          <w:rFonts w:cstheme="minorHAnsi"/>
          <w:sz w:val="24"/>
          <w:szCs w:val="24"/>
          <w:lang w:bidi="en-US"/>
        </w:rPr>
        <w:t>Responsibilities include:</w:t>
      </w:r>
    </w:p>
    <w:p w14:paraId="22088C11" w14:textId="485012FC" w:rsidR="0077512C" w:rsidRPr="00D35D0D" w:rsidRDefault="0077512C" w:rsidP="00D35D0D">
      <w:pPr>
        <w:spacing w:after="0" w:line="240" w:lineRule="auto"/>
        <w:jc w:val="both"/>
        <w:rPr>
          <w:rFonts w:cstheme="minorHAnsi"/>
          <w:b/>
          <w:sz w:val="24"/>
          <w:u w:val="single"/>
        </w:rPr>
      </w:pPr>
      <w:bookmarkStart w:id="1" w:name="_GoBack"/>
      <w:bookmarkEnd w:id="1"/>
      <w:r w:rsidRPr="00D35D0D">
        <w:rPr>
          <w:rFonts w:cstheme="minorHAnsi"/>
          <w:b/>
          <w:sz w:val="24"/>
          <w:u w:val="single"/>
        </w:rPr>
        <w:t>Customer Service</w:t>
      </w:r>
    </w:p>
    <w:p w14:paraId="57798C55" w14:textId="0A1D8615" w:rsidR="0077512C" w:rsidRDefault="0077512C" w:rsidP="00D35D0D">
      <w:pPr>
        <w:pStyle w:val="ListParagraph"/>
        <w:numPr>
          <w:ilvl w:val="0"/>
          <w:numId w:val="3"/>
        </w:numPr>
        <w:spacing w:after="0" w:line="240" w:lineRule="auto"/>
        <w:jc w:val="both"/>
        <w:rPr>
          <w:rFonts w:cstheme="minorHAnsi"/>
          <w:sz w:val="24"/>
        </w:rPr>
      </w:pPr>
      <w:r>
        <w:rPr>
          <w:rFonts w:cstheme="minorHAnsi"/>
          <w:sz w:val="24"/>
        </w:rPr>
        <w:t xml:space="preserve">Respond to </w:t>
      </w:r>
      <w:r w:rsidR="00D867A8">
        <w:rPr>
          <w:rFonts w:cstheme="minorHAnsi"/>
          <w:sz w:val="24"/>
        </w:rPr>
        <w:t>patrons’</w:t>
      </w:r>
      <w:r>
        <w:rPr>
          <w:rFonts w:cstheme="minorHAnsi"/>
          <w:sz w:val="24"/>
        </w:rPr>
        <w:t xml:space="preserve"> complaints, </w:t>
      </w:r>
      <w:r w:rsidR="00D867A8">
        <w:rPr>
          <w:rFonts w:cstheme="minorHAnsi"/>
          <w:sz w:val="24"/>
        </w:rPr>
        <w:t>compliments</w:t>
      </w:r>
      <w:r>
        <w:rPr>
          <w:rFonts w:cstheme="minorHAnsi"/>
          <w:sz w:val="24"/>
        </w:rPr>
        <w:t xml:space="preserve"> or </w:t>
      </w:r>
      <w:r w:rsidR="00D867A8">
        <w:rPr>
          <w:rFonts w:cstheme="minorHAnsi"/>
          <w:sz w:val="24"/>
        </w:rPr>
        <w:t>grievances</w:t>
      </w:r>
      <w:r>
        <w:rPr>
          <w:rFonts w:cstheme="minorHAnsi"/>
          <w:sz w:val="24"/>
        </w:rPr>
        <w:t xml:space="preserve"> </w:t>
      </w:r>
      <w:r w:rsidR="00D867A8">
        <w:rPr>
          <w:rFonts w:cstheme="minorHAnsi"/>
          <w:sz w:val="24"/>
        </w:rPr>
        <w:t>regarding</w:t>
      </w:r>
      <w:r>
        <w:rPr>
          <w:rFonts w:cstheme="minorHAnsi"/>
          <w:sz w:val="24"/>
        </w:rPr>
        <w:t xml:space="preserve"> library services </w:t>
      </w:r>
    </w:p>
    <w:p w14:paraId="1FCD9D15" w14:textId="7D56AB57" w:rsidR="0077512C" w:rsidRDefault="0077512C" w:rsidP="00D35D0D">
      <w:pPr>
        <w:pStyle w:val="ListParagraph"/>
        <w:numPr>
          <w:ilvl w:val="0"/>
          <w:numId w:val="3"/>
        </w:numPr>
        <w:spacing w:after="0" w:line="240" w:lineRule="auto"/>
        <w:jc w:val="both"/>
        <w:rPr>
          <w:rFonts w:cstheme="minorHAnsi"/>
          <w:sz w:val="24"/>
        </w:rPr>
      </w:pPr>
      <w:r>
        <w:rPr>
          <w:rFonts w:cstheme="minorHAnsi"/>
          <w:sz w:val="24"/>
        </w:rPr>
        <w:t xml:space="preserve">Engages customers, with </w:t>
      </w:r>
      <w:r w:rsidR="00D867A8">
        <w:rPr>
          <w:rFonts w:cstheme="minorHAnsi"/>
          <w:sz w:val="24"/>
        </w:rPr>
        <w:t>a focus</w:t>
      </w:r>
      <w:r>
        <w:rPr>
          <w:rFonts w:cstheme="minorHAnsi"/>
          <w:sz w:val="24"/>
        </w:rPr>
        <w:t xml:space="preserve"> on </w:t>
      </w:r>
      <w:r w:rsidR="00D867A8">
        <w:rPr>
          <w:rFonts w:cstheme="minorHAnsi"/>
          <w:sz w:val="24"/>
        </w:rPr>
        <w:t>listening</w:t>
      </w:r>
      <w:r>
        <w:rPr>
          <w:rFonts w:cstheme="minorHAnsi"/>
          <w:sz w:val="24"/>
        </w:rPr>
        <w:t xml:space="preserve"> to </w:t>
      </w:r>
      <w:r w:rsidR="00D867A8">
        <w:rPr>
          <w:rFonts w:cstheme="minorHAnsi"/>
          <w:sz w:val="24"/>
        </w:rPr>
        <w:t>and</w:t>
      </w:r>
      <w:r>
        <w:rPr>
          <w:rFonts w:cstheme="minorHAnsi"/>
          <w:sz w:val="24"/>
        </w:rPr>
        <w:t xml:space="preserve"> supporting their needs</w:t>
      </w:r>
      <w:r w:rsidR="00027525">
        <w:rPr>
          <w:rFonts w:cstheme="minorHAnsi"/>
          <w:sz w:val="24"/>
        </w:rPr>
        <w:t>;</w:t>
      </w:r>
      <w:r>
        <w:rPr>
          <w:rFonts w:cstheme="minorHAnsi"/>
          <w:sz w:val="24"/>
        </w:rPr>
        <w:t xml:space="preserve"> anticipating and </w:t>
      </w:r>
      <w:r w:rsidR="00D867A8">
        <w:rPr>
          <w:rFonts w:cstheme="minorHAnsi"/>
          <w:sz w:val="24"/>
        </w:rPr>
        <w:t>delivering</w:t>
      </w:r>
      <w:r>
        <w:rPr>
          <w:rFonts w:cstheme="minorHAnsi"/>
          <w:sz w:val="24"/>
        </w:rPr>
        <w:t xml:space="preserve"> high quality serves, ensuring their </w:t>
      </w:r>
      <w:r w:rsidR="00D867A8">
        <w:rPr>
          <w:rFonts w:cstheme="minorHAnsi"/>
          <w:sz w:val="24"/>
        </w:rPr>
        <w:t>satisfaction</w:t>
      </w:r>
      <w:r>
        <w:rPr>
          <w:rFonts w:cstheme="minorHAnsi"/>
          <w:sz w:val="24"/>
        </w:rPr>
        <w:t xml:space="preserve"> and connecting them to the collection and library services</w:t>
      </w:r>
    </w:p>
    <w:p w14:paraId="3AD5B5C1" w14:textId="77777777" w:rsidR="00D35D0D" w:rsidRPr="00D35D0D" w:rsidRDefault="00D35D0D" w:rsidP="00D35D0D">
      <w:pPr>
        <w:spacing w:after="0" w:line="240" w:lineRule="auto"/>
        <w:jc w:val="both"/>
        <w:rPr>
          <w:rFonts w:cstheme="minorHAnsi"/>
          <w:sz w:val="24"/>
        </w:rPr>
      </w:pPr>
    </w:p>
    <w:p w14:paraId="3EC0296A" w14:textId="415C4E92" w:rsidR="0077512C" w:rsidRDefault="0077512C" w:rsidP="00D35D0D">
      <w:pPr>
        <w:spacing w:after="0" w:line="240" w:lineRule="auto"/>
        <w:jc w:val="both"/>
        <w:rPr>
          <w:rFonts w:cstheme="minorHAnsi"/>
          <w:b/>
          <w:sz w:val="24"/>
          <w:u w:val="single"/>
        </w:rPr>
      </w:pPr>
      <w:r w:rsidRPr="00D35D0D">
        <w:rPr>
          <w:rFonts w:cstheme="minorHAnsi"/>
          <w:b/>
          <w:sz w:val="24"/>
          <w:u w:val="single"/>
        </w:rPr>
        <w:t>Branch Operations</w:t>
      </w:r>
    </w:p>
    <w:p w14:paraId="4505AD49" w14:textId="77777777" w:rsidR="00C11595" w:rsidRDefault="00C11595" w:rsidP="00C11595">
      <w:pPr>
        <w:pStyle w:val="ListParagraph"/>
        <w:numPr>
          <w:ilvl w:val="0"/>
          <w:numId w:val="4"/>
        </w:numPr>
        <w:spacing w:after="0" w:line="240" w:lineRule="auto"/>
        <w:jc w:val="both"/>
        <w:rPr>
          <w:rFonts w:cstheme="minorHAnsi"/>
          <w:sz w:val="24"/>
        </w:rPr>
      </w:pPr>
      <w:r>
        <w:rPr>
          <w:rFonts w:cstheme="minorHAnsi"/>
          <w:sz w:val="24"/>
        </w:rPr>
        <w:t xml:space="preserve">Assist with the development, implementation and adjustment of schedules </w:t>
      </w:r>
    </w:p>
    <w:p w14:paraId="4ACA15FF" w14:textId="39E3D5E0" w:rsidR="00F5076D" w:rsidRDefault="00F5076D" w:rsidP="00D35D0D">
      <w:pPr>
        <w:pStyle w:val="ListParagraph"/>
        <w:numPr>
          <w:ilvl w:val="0"/>
          <w:numId w:val="4"/>
        </w:numPr>
        <w:spacing w:after="0" w:line="240" w:lineRule="auto"/>
        <w:jc w:val="both"/>
        <w:rPr>
          <w:rFonts w:cstheme="minorHAnsi"/>
          <w:sz w:val="24"/>
        </w:rPr>
      </w:pPr>
      <w:r>
        <w:rPr>
          <w:rFonts w:cstheme="minorHAnsi"/>
          <w:sz w:val="24"/>
        </w:rPr>
        <w:t xml:space="preserve">Maintain excellent customer service, and </w:t>
      </w:r>
      <w:r w:rsidR="006567BB">
        <w:rPr>
          <w:rFonts w:cstheme="minorHAnsi"/>
          <w:sz w:val="24"/>
        </w:rPr>
        <w:t>foster a</w:t>
      </w:r>
      <w:r>
        <w:rPr>
          <w:rFonts w:cstheme="minorHAnsi"/>
          <w:sz w:val="24"/>
        </w:rPr>
        <w:t xml:space="preserve"> </w:t>
      </w:r>
      <w:r w:rsidR="006567BB">
        <w:rPr>
          <w:rFonts w:cstheme="minorHAnsi"/>
          <w:sz w:val="24"/>
        </w:rPr>
        <w:t>positive</w:t>
      </w:r>
      <w:r>
        <w:rPr>
          <w:rFonts w:cstheme="minorHAnsi"/>
          <w:sz w:val="24"/>
        </w:rPr>
        <w:t xml:space="preserve"> staff morale </w:t>
      </w:r>
    </w:p>
    <w:p w14:paraId="02BEDBD9" w14:textId="497AB2EC" w:rsidR="0077512C" w:rsidRDefault="00D867A8" w:rsidP="00D35D0D">
      <w:pPr>
        <w:pStyle w:val="ListParagraph"/>
        <w:numPr>
          <w:ilvl w:val="0"/>
          <w:numId w:val="4"/>
        </w:numPr>
        <w:spacing w:after="0" w:line="240" w:lineRule="auto"/>
        <w:jc w:val="both"/>
        <w:rPr>
          <w:rFonts w:cstheme="minorHAnsi"/>
          <w:sz w:val="24"/>
        </w:rPr>
      </w:pPr>
      <w:r>
        <w:rPr>
          <w:rFonts w:cstheme="minorHAnsi"/>
          <w:sz w:val="24"/>
        </w:rPr>
        <w:t>Identify</w:t>
      </w:r>
      <w:r w:rsidR="0077512C">
        <w:rPr>
          <w:rFonts w:cstheme="minorHAnsi"/>
          <w:sz w:val="24"/>
        </w:rPr>
        <w:t xml:space="preserve">, </w:t>
      </w:r>
      <w:r>
        <w:rPr>
          <w:rFonts w:cstheme="minorHAnsi"/>
          <w:sz w:val="24"/>
        </w:rPr>
        <w:t>document</w:t>
      </w:r>
      <w:r w:rsidR="0077512C">
        <w:rPr>
          <w:rFonts w:cstheme="minorHAnsi"/>
          <w:sz w:val="24"/>
        </w:rPr>
        <w:t>, communicate and refer issues of concern to Branch Manager</w:t>
      </w:r>
      <w:r w:rsidR="007D1702">
        <w:rPr>
          <w:rFonts w:cstheme="minorHAnsi"/>
          <w:sz w:val="24"/>
        </w:rPr>
        <w:t xml:space="preserve"> &amp; </w:t>
      </w:r>
      <w:r w:rsidR="0077512C">
        <w:rPr>
          <w:rFonts w:cstheme="minorHAnsi"/>
          <w:sz w:val="24"/>
        </w:rPr>
        <w:t xml:space="preserve">Coordinator of Branch Services and make recommendation </w:t>
      </w:r>
      <w:r w:rsidR="007D1702">
        <w:rPr>
          <w:rFonts w:cstheme="minorHAnsi"/>
          <w:sz w:val="24"/>
        </w:rPr>
        <w:t xml:space="preserve">as </w:t>
      </w:r>
      <w:r>
        <w:rPr>
          <w:rFonts w:cstheme="minorHAnsi"/>
          <w:sz w:val="24"/>
        </w:rPr>
        <w:t>required</w:t>
      </w:r>
    </w:p>
    <w:p w14:paraId="00AAC226" w14:textId="032EF4AF" w:rsidR="0077512C" w:rsidRDefault="0077512C" w:rsidP="00D35D0D">
      <w:pPr>
        <w:pStyle w:val="ListParagraph"/>
        <w:numPr>
          <w:ilvl w:val="0"/>
          <w:numId w:val="4"/>
        </w:numPr>
        <w:spacing w:after="0" w:line="240" w:lineRule="auto"/>
        <w:jc w:val="both"/>
        <w:rPr>
          <w:rFonts w:cstheme="minorHAnsi"/>
          <w:sz w:val="24"/>
        </w:rPr>
      </w:pPr>
      <w:r>
        <w:rPr>
          <w:rFonts w:cstheme="minorHAnsi"/>
          <w:sz w:val="24"/>
        </w:rPr>
        <w:t>Track, maintain and report on any range of information or statistics as required</w:t>
      </w:r>
    </w:p>
    <w:p w14:paraId="5DE83A3B" w14:textId="3B6D9519" w:rsidR="0077512C" w:rsidRDefault="0077512C" w:rsidP="00D35D0D">
      <w:pPr>
        <w:pStyle w:val="ListParagraph"/>
        <w:numPr>
          <w:ilvl w:val="0"/>
          <w:numId w:val="4"/>
        </w:numPr>
        <w:spacing w:after="0" w:line="240" w:lineRule="auto"/>
        <w:jc w:val="both"/>
        <w:rPr>
          <w:rFonts w:cstheme="minorHAnsi"/>
          <w:sz w:val="24"/>
        </w:rPr>
      </w:pPr>
      <w:r>
        <w:rPr>
          <w:rFonts w:cstheme="minorHAnsi"/>
          <w:sz w:val="24"/>
        </w:rPr>
        <w:t xml:space="preserve">Assist with management </w:t>
      </w:r>
      <w:r w:rsidR="00D867A8">
        <w:rPr>
          <w:rFonts w:cstheme="minorHAnsi"/>
          <w:sz w:val="24"/>
        </w:rPr>
        <w:t>of</w:t>
      </w:r>
      <w:r>
        <w:rPr>
          <w:rFonts w:cstheme="minorHAnsi"/>
          <w:sz w:val="24"/>
        </w:rPr>
        <w:t xml:space="preserve"> </w:t>
      </w:r>
      <w:r w:rsidR="00D867A8">
        <w:rPr>
          <w:rFonts w:cstheme="minorHAnsi"/>
          <w:sz w:val="24"/>
        </w:rPr>
        <w:t>room</w:t>
      </w:r>
      <w:r>
        <w:rPr>
          <w:rFonts w:cstheme="minorHAnsi"/>
          <w:sz w:val="24"/>
        </w:rPr>
        <w:t xml:space="preserve"> </w:t>
      </w:r>
      <w:r w:rsidR="00D867A8">
        <w:rPr>
          <w:rFonts w:cstheme="minorHAnsi"/>
          <w:sz w:val="24"/>
        </w:rPr>
        <w:t>reservations</w:t>
      </w:r>
      <w:r>
        <w:rPr>
          <w:rFonts w:cstheme="minorHAnsi"/>
          <w:sz w:val="24"/>
        </w:rPr>
        <w:t xml:space="preserve"> </w:t>
      </w:r>
      <w:r w:rsidR="00D867A8">
        <w:rPr>
          <w:rFonts w:cstheme="minorHAnsi"/>
          <w:sz w:val="24"/>
        </w:rPr>
        <w:t>internally</w:t>
      </w:r>
      <w:r>
        <w:rPr>
          <w:rFonts w:cstheme="minorHAnsi"/>
          <w:sz w:val="24"/>
        </w:rPr>
        <w:t xml:space="preserve"> and externally and program calendars; promote programs </w:t>
      </w:r>
      <w:r w:rsidR="00D867A8">
        <w:rPr>
          <w:rFonts w:cstheme="minorHAnsi"/>
          <w:sz w:val="24"/>
        </w:rPr>
        <w:t xml:space="preserve">internally </w:t>
      </w:r>
      <w:r>
        <w:rPr>
          <w:rFonts w:cstheme="minorHAnsi"/>
          <w:sz w:val="24"/>
        </w:rPr>
        <w:t xml:space="preserve">and to </w:t>
      </w:r>
      <w:r w:rsidR="00D867A8">
        <w:rPr>
          <w:rFonts w:cstheme="minorHAnsi"/>
          <w:sz w:val="24"/>
        </w:rPr>
        <w:t>customers</w:t>
      </w:r>
    </w:p>
    <w:p w14:paraId="0B964F53" w14:textId="75FDAA69" w:rsidR="008211DA" w:rsidRDefault="008211DA" w:rsidP="00D35D0D">
      <w:pPr>
        <w:pStyle w:val="ListParagraph"/>
        <w:numPr>
          <w:ilvl w:val="0"/>
          <w:numId w:val="4"/>
        </w:numPr>
        <w:spacing w:before="360" w:after="0" w:line="240" w:lineRule="auto"/>
        <w:jc w:val="both"/>
        <w:rPr>
          <w:rFonts w:cstheme="minorHAnsi"/>
          <w:sz w:val="24"/>
        </w:rPr>
      </w:pPr>
      <w:r w:rsidRPr="008211DA">
        <w:rPr>
          <w:rFonts w:cstheme="minorHAnsi"/>
          <w:sz w:val="24"/>
        </w:rPr>
        <w:t>Oversee</w:t>
      </w:r>
      <w:r>
        <w:rPr>
          <w:rFonts w:cstheme="minorHAnsi"/>
          <w:sz w:val="24"/>
        </w:rPr>
        <w:t xml:space="preserve"> </w:t>
      </w:r>
      <w:r w:rsidR="00D867A8">
        <w:rPr>
          <w:rFonts w:cstheme="minorHAnsi"/>
          <w:sz w:val="24"/>
        </w:rPr>
        <w:t>scheduling</w:t>
      </w:r>
      <w:r>
        <w:rPr>
          <w:rFonts w:cstheme="minorHAnsi"/>
          <w:sz w:val="24"/>
        </w:rPr>
        <w:t xml:space="preserve"> of Municipal ID and notary </w:t>
      </w:r>
      <w:r w:rsidR="00D867A8">
        <w:rPr>
          <w:rFonts w:cstheme="minorHAnsi"/>
          <w:sz w:val="24"/>
        </w:rPr>
        <w:t>appointments</w:t>
      </w:r>
    </w:p>
    <w:p w14:paraId="4CEE20BD" w14:textId="77777777" w:rsidR="00D35D0D" w:rsidRDefault="00D35D0D" w:rsidP="00D35D0D">
      <w:pPr>
        <w:spacing w:after="0" w:line="276" w:lineRule="auto"/>
        <w:jc w:val="both"/>
        <w:rPr>
          <w:rFonts w:cstheme="minorHAnsi"/>
          <w:b/>
          <w:sz w:val="24"/>
          <w:u w:val="single"/>
        </w:rPr>
      </w:pPr>
    </w:p>
    <w:p w14:paraId="08B4B12A" w14:textId="491BC2F2" w:rsidR="008211DA" w:rsidRPr="00D35D0D" w:rsidRDefault="008211DA" w:rsidP="00D35D0D">
      <w:pPr>
        <w:spacing w:after="0" w:line="276" w:lineRule="auto"/>
        <w:jc w:val="both"/>
        <w:rPr>
          <w:rFonts w:cstheme="minorHAnsi"/>
          <w:b/>
          <w:sz w:val="24"/>
          <w:u w:val="single"/>
        </w:rPr>
      </w:pPr>
      <w:r w:rsidRPr="00D35D0D">
        <w:rPr>
          <w:rFonts w:cstheme="minorHAnsi"/>
          <w:b/>
          <w:sz w:val="24"/>
          <w:u w:val="single"/>
        </w:rPr>
        <w:t xml:space="preserve">Collections and </w:t>
      </w:r>
      <w:r w:rsidR="00D867A8" w:rsidRPr="00D35D0D">
        <w:rPr>
          <w:rFonts w:cstheme="minorHAnsi"/>
          <w:b/>
          <w:sz w:val="24"/>
          <w:u w:val="single"/>
        </w:rPr>
        <w:t>Programming</w:t>
      </w:r>
    </w:p>
    <w:p w14:paraId="4F4C0807" w14:textId="7B7CA98B" w:rsidR="0077512C" w:rsidRDefault="008211DA" w:rsidP="00D35D0D">
      <w:pPr>
        <w:pStyle w:val="ListParagraph"/>
        <w:numPr>
          <w:ilvl w:val="0"/>
          <w:numId w:val="5"/>
        </w:numPr>
        <w:spacing w:after="0" w:line="276" w:lineRule="auto"/>
        <w:jc w:val="both"/>
        <w:rPr>
          <w:rFonts w:cstheme="minorHAnsi"/>
          <w:sz w:val="24"/>
        </w:rPr>
      </w:pPr>
      <w:r>
        <w:rPr>
          <w:rFonts w:cstheme="minorHAnsi"/>
          <w:sz w:val="24"/>
        </w:rPr>
        <w:t xml:space="preserve">Assist in maintaining and communicating knowledge of the Library’s </w:t>
      </w:r>
      <w:r w:rsidR="00D867A8">
        <w:rPr>
          <w:rFonts w:cstheme="minorHAnsi"/>
          <w:sz w:val="24"/>
        </w:rPr>
        <w:t>collection</w:t>
      </w:r>
      <w:r w:rsidR="0017295C">
        <w:rPr>
          <w:rFonts w:cstheme="minorHAnsi"/>
          <w:sz w:val="24"/>
        </w:rPr>
        <w:t>, p</w:t>
      </w:r>
      <w:r>
        <w:rPr>
          <w:rFonts w:cstheme="minorHAnsi"/>
          <w:sz w:val="24"/>
        </w:rPr>
        <w:t xml:space="preserve">olicies and procedures, programs, events and activities, use of reference </w:t>
      </w:r>
      <w:r w:rsidR="00D867A8">
        <w:rPr>
          <w:rFonts w:cstheme="minorHAnsi"/>
          <w:sz w:val="24"/>
        </w:rPr>
        <w:t>materials</w:t>
      </w:r>
      <w:r>
        <w:rPr>
          <w:rFonts w:cstheme="minorHAnsi"/>
          <w:sz w:val="24"/>
        </w:rPr>
        <w:t xml:space="preserve">, </w:t>
      </w:r>
      <w:r w:rsidR="00D867A8">
        <w:rPr>
          <w:rFonts w:cstheme="minorHAnsi"/>
          <w:sz w:val="24"/>
        </w:rPr>
        <w:t>including</w:t>
      </w:r>
      <w:r>
        <w:rPr>
          <w:rFonts w:cstheme="minorHAnsi"/>
          <w:sz w:val="24"/>
        </w:rPr>
        <w:t xml:space="preserve"> internet and other </w:t>
      </w:r>
      <w:r w:rsidR="00D867A8">
        <w:rPr>
          <w:rFonts w:cstheme="minorHAnsi"/>
          <w:sz w:val="24"/>
        </w:rPr>
        <w:t>computer</w:t>
      </w:r>
      <w:r>
        <w:rPr>
          <w:rFonts w:cstheme="minorHAnsi"/>
          <w:sz w:val="24"/>
        </w:rPr>
        <w:t xml:space="preserve"> </w:t>
      </w:r>
      <w:r w:rsidR="00D867A8">
        <w:rPr>
          <w:rFonts w:cstheme="minorHAnsi"/>
          <w:sz w:val="24"/>
        </w:rPr>
        <w:t>resources</w:t>
      </w:r>
      <w:r>
        <w:rPr>
          <w:rFonts w:cstheme="minorHAnsi"/>
          <w:sz w:val="24"/>
        </w:rPr>
        <w:t>, and changes in the Library System</w:t>
      </w:r>
    </w:p>
    <w:p w14:paraId="78812683" w14:textId="66D0FFB6" w:rsidR="0017295C" w:rsidRDefault="0017295C" w:rsidP="00D35D0D">
      <w:pPr>
        <w:pStyle w:val="ListParagraph"/>
        <w:numPr>
          <w:ilvl w:val="0"/>
          <w:numId w:val="5"/>
        </w:numPr>
        <w:spacing w:after="0" w:line="276" w:lineRule="auto"/>
        <w:jc w:val="both"/>
        <w:rPr>
          <w:rFonts w:cstheme="minorHAnsi"/>
          <w:sz w:val="24"/>
        </w:rPr>
      </w:pPr>
      <w:r>
        <w:rPr>
          <w:rFonts w:cstheme="minorHAnsi"/>
          <w:sz w:val="24"/>
        </w:rPr>
        <w:t>Assist Branch Manager with collection development and programming</w:t>
      </w:r>
    </w:p>
    <w:p w14:paraId="269E9325" w14:textId="3EA81F6A" w:rsidR="008211DA" w:rsidRDefault="008211DA" w:rsidP="00D35D0D">
      <w:pPr>
        <w:pStyle w:val="ListParagraph"/>
        <w:numPr>
          <w:ilvl w:val="0"/>
          <w:numId w:val="5"/>
        </w:numPr>
        <w:spacing w:after="0" w:line="276" w:lineRule="auto"/>
        <w:jc w:val="both"/>
        <w:rPr>
          <w:rFonts w:cstheme="minorHAnsi"/>
          <w:sz w:val="24"/>
        </w:rPr>
      </w:pPr>
      <w:r>
        <w:rPr>
          <w:rFonts w:cstheme="minorHAnsi"/>
          <w:sz w:val="24"/>
        </w:rPr>
        <w:t xml:space="preserve">Create flyers for branch programs and events; ensure signage and </w:t>
      </w:r>
      <w:r w:rsidR="0084204F">
        <w:rPr>
          <w:rFonts w:cstheme="minorHAnsi"/>
          <w:sz w:val="24"/>
        </w:rPr>
        <w:t>f</w:t>
      </w:r>
      <w:r>
        <w:rPr>
          <w:rFonts w:cstheme="minorHAnsi"/>
          <w:sz w:val="24"/>
        </w:rPr>
        <w:t>lyers are up-to-date and relevant</w:t>
      </w:r>
    </w:p>
    <w:p w14:paraId="041D7DC2" w14:textId="6F0C6D30" w:rsidR="008211DA" w:rsidRDefault="008211DA" w:rsidP="00D35D0D">
      <w:pPr>
        <w:pStyle w:val="ListParagraph"/>
        <w:numPr>
          <w:ilvl w:val="0"/>
          <w:numId w:val="5"/>
        </w:numPr>
        <w:spacing w:after="0" w:line="276" w:lineRule="auto"/>
        <w:jc w:val="both"/>
        <w:rPr>
          <w:rFonts w:cstheme="minorHAnsi"/>
          <w:sz w:val="24"/>
        </w:rPr>
      </w:pPr>
      <w:r>
        <w:rPr>
          <w:rFonts w:cstheme="minorHAnsi"/>
          <w:sz w:val="24"/>
        </w:rPr>
        <w:t xml:space="preserve">Provide programming support and AV support for outside </w:t>
      </w:r>
      <w:r w:rsidR="0084204F">
        <w:rPr>
          <w:rFonts w:cstheme="minorHAnsi"/>
          <w:sz w:val="24"/>
        </w:rPr>
        <w:t>organizations</w:t>
      </w:r>
      <w:r>
        <w:rPr>
          <w:rFonts w:cstheme="minorHAnsi"/>
          <w:sz w:val="24"/>
        </w:rPr>
        <w:t xml:space="preserve"> who use </w:t>
      </w:r>
      <w:r w:rsidR="0017295C">
        <w:rPr>
          <w:rFonts w:cstheme="minorHAnsi"/>
          <w:sz w:val="24"/>
        </w:rPr>
        <w:t>the branch/</w:t>
      </w:r>
      <w:r w:rsidR="0084204F">
        <w:rPr>
          <w:rFonts w:cstheme="minorHAnsi"/>
          <w:sz w:val="24"/>
        </w:rPr>
        <w:t>program</w:t>
      </w:r>
      <w:r>
        <w:rPr>
          <w:rFonts w:cstheme="minorHAnsi"/>
          <w:sz w:val="24"/>
        </w:rPr>
        <w:t xml:space="preserve"> rooms</w:t>
      </w:r>
    </w:p>
    <w:p w14:paraId="6C6C531B" w14:textId="77777777" w:rsidR="00D35D0D" w:rsidRDefault="00D35D0D" w:rsidP="00D35D0D">
      <w:pPr>
        <w:spacing w:after="0" w:line="240" w:lineRule="auto"/>
        <w:jc w:val="both"/>
        <w:rPr>
          <w:rFonts w:cstheme="minorHAnsi"/>
          <w:b/>
          <w:sz w:val="24"/>
          <w:u w:val="single"/>
        </w:rPr>
      </w:pPr>
    </w:p>
    <w:p w14:paraId="4DF6FDB0" w14:textId="019C8378" w:rsidR="008211DA" w:rsidRPr="00D35D0D" w:rsidRDefault="008211DA" w:rsidP="00D35D0D">
      <w:pPr>
        <w:spacing w:after="0" w:line="240" w:lineRule="auto"/>
        <w:jc w:val="both"/>
        <w:rPr>
          <w:rFonts w:cstheme="minorHAnsi"/>
          <w:b/>
          <w:sz w:val="24"/>
          <w:u w:val="single"/>
        </w:rPr>
      </w:pPr>
      <w:r w:rsidRPr="00D35D0D">
        <w:rPr>
          <w:rFonts w:cstheme="minorHAnsi"/>
          <w:b/>
          <w:sz w:val="24"/>
          <w:u w:val="single"/>
        </w:rPr>
        <w:lastRenderedPageBreak/>
        <w:t xml:space="preserve">Supervision and Leadership </w:t>
      </w:r>
    </w:p>
    <w:p w14:paraId="4EA7CBA4" w14:textId="6D903903" w:rsidR="008211DA" w:rsidRDefault="00C11595" w:rsidP="00D35D0D">
      <w:pPr>
        <w:pStyle w:val="ListParagraph"/>
        <w:numPr>
          <w:ilvl w:val="0"/>
          <w:numId w:val="6"/>
        </w:numPr>
        <w:spacing w:after="0" w:line="240" w:lineRule="auto"/>
        <w:jc w:val="both"/>
        <w:rPr>
          <w:rFonts w:cstheme="minorHAnsi"/>
          <w:sz w:val="24"/>
        </w:rPr>
      </w:pPr>
      <w:r>
        <w:rPr>
          <w:rFonts w:cstheme="minorHAnsi"/>
          <w:sz w:val="24"/>
        </w:rPr>
        <w:t>In conjunction with the Branch Manager, a</w:t>
      </w:r>
      <w:r w:rsidR="008211DA">
        <w:rPr>
          <w:rFonts w:cstheme="minorHAnsi"/>
          <w:sz w:val="24"/>
        </w:rPr>
        <w:t>ssign, explain and review work</w:t>
      </w:r>
      <w:r>
        <w:rPr>
          <w:rFonts w:cstheme="minorHAnsi"/>
          <w:sz w:val="24"/>
        </w:rPr>
        <w:t xml:space="preserve"> of support staff</w:t>
      </w:r>
      <w:r w:rsidR="008211DA">
        <w:rPr>
          <w:rFonts w:cstheme="minorHAnsi"/>
          <w:sz w:val="24"/>
        </w:rPr>
        <w:t xml:space="preserve">, monitor </w:t>
      </w:r>
      <w:r w:rsidR="0084204F">
        <w:rPr>
          <w:rFonts w:cstheme="minorHAnsi"/>
          <w:sz w:val="24"/>
        </w:rPr>
        <w:t>work quality</w:t>
      </w:r>
      <w:r w:rsidR="008211DA">
        <w:rPr>
          <w:rFonts w:cstheme="minorHAnsi"/>
          <w:sz w:val="24"/>
        </w:rPr>
        <w:t xml:space="preserve"> and assist to resolve operating problems</w:t>
      </w:r>
    </w:p>
    <w:p w14:paraId="213A1DF3" w14:textId="4AC5C638" w:rsidR="008211DA" w:rsidRDefault="008211DA" w:rsidP="00D35D0D">
      <w:pPr>
        <w:pStyle w:val="ListParagraph"/>
        <w:numPr>
          <w:ilvl w:val="0"/>
          <w:numId w:val="6"/>
        </w:numPr>
        <w:spacing w:after="0" w:line="240" w:lineRule="auto"/>
        <w:jc w:val="both"/>
        <w:rPr>
          <w:rFonts w:cstheme="minorHAnsi"/>
          <w:sz w:val="24"/>
        </w:rPr>
      </w:pPr>
      <w:r>
        <w:rPr>
          <w:rFonts w:cstheme="minorHAnsi"/>
          <w:sz w:val="24"/>
        </w:rPr>
        <w:t xml:space="preserve">Explain, implement and enforce Library rules and </w:t>
      </w:r>
      <w:r w:rsidR="0084204F">
        <w:rPr>
          <w:rFonts w:cstheme="minorHAnsi"/>
          <w:sz w:val="24"/>
        </w:rPr>
        <w:t>regulations</w:t>
      </w:r>
      <w:r>
        <w:rPr>
          <w:rFonts w:cstheme="minorHAnsi"/>
          <w:sz w:val="24"/>
        </w:rPr>
        <w:t xml:space="preserve">, interpret and clarify policy, maintain discipline, assist in </w:t>
      </w:r>
      <w:r w:rsidR="0084204F">
        <w:rPr>
          <w:rFonts w:cstheme="minorHAnsi"/>
          <w:sz w:val="24"/>
        </w:rPr>
        <w:t>handling</w:t>
      </w:r>
      <w:r>
        <w:rPr>
          <w:rFonts w:cstheme="minorHAnsi"/>
          <w:sz w:val="24"/>
        </w:rPr>
        <w:t xml:space="preserve"> employee concerns and maintain harmonious employee relations </w:t>
      </w:r>
    </w:p>
    <w:p w14:paraId="1E724BAF" w14:textId="1A588536" w:rsidR="008211DA" w:rsidRDefault="008211DA" w:rsidP="00D35D0D">
      <w:pPr>
        <w:pStyle w:val="ListParagraph"/>
        <w:numPr>
          <w:ilvl w:val="0"/>
          <w:numId w:val="6"/>
        </w:numPr>
        <w:spacing w:after="0" w:line="240" w:lineRule="auto"/>
        <w:jc w:val="both"/>
        <w:rPr>
          <w:rFonts w:cstheme="minorHAnsi"/>
          <w:sz w:val="24"/>
        </w:rPr>
      </w:pPr>
      <w:r>
        <w:rPr>
          <w:rFonts w:cstheme="minorHAnsi"/>
          <w:sz w:val="24"/>
        </w:rPr>
        <w:t xml:space="preserve">Assist in </w:t>
      </w:r>
      <w:r w:rsidR="0084204F">
        <w:rPr>
          <w:rFonts w:cstheme="minorHAnsi"/>
          <w:sz w:val="24"/>
        </w:rPr>
        <w:t>training</w:t>
      </w:r>
      <w:r>
        <w:rPr>
          <w:rFonts w:cstheme="minorHAnsi"/>
          <w:sz w:val="24"/>
        </w:rPr>
        <w:t xml:space="preserve"> new and </w:t>
      </w:r>
      <w:r w:rsidR="0084204F">
        <w:rPr>
          <w:rFonts w:cstheme="minorHAnsi"/>
          <w:sz w:val="24"/>
        </w:rPr>
        <w:t>experienced</w:t>
      </w:r>
      <w:r>
        <w:rPr>
          <w:rFonts w:cstheme="minorHAnsi"/>
          <w:sz w:val="24"/>
        </w:rPr>
        <w:t xml:space="preserve"> staff in circulation </w:t>
      </w:r>
      <w:r w:rsidR="0084204F">
        <w:rPr>
          <w:rFonts w:cstheme="minorHAnsi"/>
          <w:sz w:val="24"/>
        </w:rPr>
        <w:t>functions</w:t>
      </w:r>
      <w:r>
        <w:rPr>
          <w:rFonts w:cstheme="minorHAnsi"/>
          <w:sz w:val="24"/>
        </w:rPr>
        <w:t xml:space="preserve"> and policies and other departmental or branch </w:t>
      </w:r>
      <w:r w:rsidR="00EB3199">
        <w:rPr>
          <w:rFonts w:cstheme="minorHAnsi"/>
          <w:sz w:val="24"/>
        </w:rPr>
        <w:t>responsibilities</w:t>
      </w:r>
    </w:p>
    <w:p w14:paraId="27813E86" w14:textId="77777777" w:rsidR="00586878" w:rsidRDefault="008211DA" w:rsidP="00586878">
      <w:pPr>
        <w:pStyle w:val="ListParagraph"/>
        <w:numPr>
          <w:ilvl w:val="0"/>
          <w:numId w:val="6"/>
        </w:numPr>
        <w:spacing w:after="0" w:line="240" w:lineRule="auto"/>
        <w:jc w:val="both"/>
        <w:rPr>
          <w:rFonts w:cstheme="minorHAnsi"/>
          <w:sz w:val="24"/>
        </w:rPr>
      </w:pPr>
      <w:r>
        <w:rPr>
          <w:rFonts w:cstheme="minorHAnsi"/>
          <w:sz w:val="24"/>
        </w:rPr>
        <w:t xml:space="preserve">Assume Manager in Charge duties as needed. </w:t>
      </w:r>
      <w:r w:rsidR="00586878">
        <w:rPr>
          <w:rFonts w:cstheme="minorHAnsi"/>
          <w:sz w:val="24"/>
        </w:rPr>
        <w:t xml:space="preserve">Oversee work of volunteers. </w:t>
      </w:r>
    </w:p>
    <w:p w14:paraId="3B292266" w14:textId="77777777" w:rsidR="00D35D0D" w:rsidRPr="00D35D0D" w:rsidRDefault="00D35D0D" w:rsidP="00D35D0D">
      <w:pPr>
        <w:spacing w:after="0" w:line="240" w:lineRule="auto"/>
        <w:jc w:val="both"/>
        <w:rPr>
          <w:rFonts w:cstheme="minorHAnsi"/>
          <w:sz w:val="24"/>
        </w:rPr>
      </w:pPr>
    </w:p>
    <w:p w14:paraId="5A1F62BE" w14:textId="59BAD4B7" w:rsidR="008211DA" w:rsidRPr="00D35D0D" w:rsidRDefault="008211DA" w:rsidP="00D35D0D">
      <w:pPr>
        <w:spacing w:line="240" w:lineRule="auto"/>
        <w:jc w:val="both"/>
        <w:rPr>
          <w:rFonts w:cstheme="minorHAnsi"/>
          <w:b/>
          <w:sz w:val="24"/>
          <w:u w:val="single"/>
        </w:rPr>
      </w:pPr>
      <w:r w:rsidRPr="00D35D0D">
        <w:rPr>
          <w:rFonts w:cstheme="minorHAnsi"/>
          <w:b/>
          <w:sz w:val="24"/>
          <w:u w:val="single"/>
        </w:rPr>
        <w:t xml:space="preserve">Education and </w:t>
      </w:r>
      <w:r w:rsidR="00EB3199" w:rsidRPr="00D35D0D">
        <w:rPr>
          <w:rFonts w:cstheme="minorHAnsi"/>
          <w:b/>
          <w:sz w:val="24"/>
          <w:u w:val="single"/>
        </w:rPr>
        <w:t>Experience</w:t>
      </w:r>
      <w:r w:rsidRPr="00D35D0D">
        <w:rPr>
          <w:rFonts w:cstheme="minorHAnsi"/>
          <w:b/>
          <w:sz w:val="24"/>
          <w:u w:val="single"/>
        </w:rPr>
        <w:t>/Qualifications</w:t>
      </w:r>
    </w:p>
    <w:p w14:paraId="6F5916BB" w14:textId="2FC71277" w:rsidR="008211DA" w:rsidRPr="00D35D0D" w:rsidRDefault="008211DA" w:rsidP="00D35D0D">
      <w:pPr>
        <w:spacing w:line="240" w:lineRule="auto"/>
        <w:jc w:val="both"/>
        <w:rPr>
          <w:rFonts w:cstheme="minorHAnsi"/>
          <w:b/>
          <w:sz w:val="24"/>
        </w:rPr>
      </w:pPr>
      <w:r w:rsidRPr="00D35D0D">
        <w:rPr>
          <w:rFonts w:cstheme="minorHAnsi"/>
          <w:b/>
          <w:sz w:val="24"/>
        </w:rPr>
        <w:t>Required</w:t>
      </w:r>
    </w:p>
    <w:p w14:paraId="4C2F56DA" w14:textId="45ABC826" w:rsidR="00B76F7C" w:rsidRDefault="00B76F7C" w:rsidP="00D35D0D">
      <w:pPr>
        <w:pStyle w:val="ListParagraph"/>
        <w:numPr>
          <w:ilvl w:val="0"/>
          <w:numId w:val="7"/>
        </w:numPr>
        <w:spacing w:line="240" w:lineRule="auto"/>
        <w:jc w:val="both"/>
        <w:rPr>
          <w:rFonts w:cstheme="minorHAnsi"/>
          <w:sz w:val="24"/>
        </w:rPr>
      </w:pPr>
      <w:bookmarkStart w:id="2" w:name="_Hlk94881876"/>
      <w:bookmarkStart w:id="3" w:name="_Hlk94883085"/>
      <w:r>
        <w:rPr>
          <w:rFonts w:cstheme="minorHAnsi"/>
          <w:sz w:val="24"/>
        </w:rPr>
        <w:t>Bachelor degree</w:t>
      </w:r>
      <w:r w:rsidR="008211DA" w:rsidRPr="00D35D0D">
        <w:rPr>
          <w:rFonts w:cstheme="minorHAnsi"/>
          <w:sz w:val="24"/>
        </w:rPr>
        <w:t xml:space="preserve"> </w:t>
      </w:r>
    </w:p>
    <w:p w14:paraId="1B0A4386" w14:textId="21EAC207" w:rsidR="008211DA" w:rsidRPr="00D35D0D" w:rsidRDefault="00B76F7C" w:rsidP="00D35D0D">
      <w:pPr>
        <w:pStyle w:val="ListParagraph"/>
        <w:numPr>
          <w:ilvl w:val="0"/>
          <w:numId w:val="7"/>
        </w:numPr>
        <w:spacing w:line="240" w:lineRule="auto"/>
        <w:jc w:val="both"/>
        <w:rPr>
          <w:rFonts w:cstheme="minorHAnsi"/>
          <w:sz w:val="24"/>
        </w:rPr>
      </w:pPr>
      <w:r>
        <w:rPr>
          <w:rFonts w:cstheme="minorHAnsi"/>
          <w:sz w:val="24"/>
        </w:rPr>
        <w:t>A minimum of 3 years of experience working in a library setting with a</w:t>
      </w:r>
      <w:r w:rsidR="00FA385C" w:rsidRPr="00D35D0D">
        <w:rPr>
          <w:rFonts w:cstheme="minorHAnsi"/>
          <w:sz w:val="24"/>
        </w:rPr>
        <w:t xml:space="preserve"> </w:t>
      </w:r>
      <w:r w:rsidR="008211DA" w:rsidRPr="00D35D0D">
        <w:rPr>
          <w:rFonts w:cstheme="minorHAnsi"/>
          <w:sz w:val="24"/>
        </w:rPr>
        <w:t xml:space="preserve">documented track record of </w:t>
      </w:r>
      <w:r w:rsidR="00EB3199" w:rsidRPr="00D35D0D">
        <w:rPr>
          <w:rFonts w:cstheme="minorHAnsi"/>
          <w:sz w:val="24"/>
        </w:rPr>
        <w:t>excellent</w:t>
      </w:r>
      <w:r w:rsidR="008211DA" w:rsidRPr="00D35D0D">
        <w:rPr>
          <w:rFonts w:cstheme="minorHAnsi"/>
          <w:sz w:val="24"/>
        </w:rPr>
        <w:t xml:space="preserve"> customer service</w:t>
      </w:r>
      <w:r>
        <w:rPr>
          <w:rFonts w:cstheme="minorHAnsi"/>
          <w:sz w:val="24"/>
        </w:rPr>
        <w:t xml:space="preserve"> and performance</w:t>
      </w:r>
    </w:p>
    <w:bookmarkEnd w:id="2"/>
    <w:p w14:paraId="2EC058F2" w14:textId="27DA995B" w:rsidR="008211DA" w:rsidRDefault="00FA385C" w:rsidP="00D35D0D">
      <w:pPr>
        <w:pStyle w:val="ListParagraph"/>
        <w:numPr>
          <w:ilvl w:val="0"/>
          <w:numId w:val="7"/>
        </w:numPr>
        <w:spacing w:line="240" w:lineRule="auto"/>
        <w:jc w:val="both"/>
        <w:rPr>
          <w:rFonts w:cstheme="minorHAnsi"/>
          <w:sz w:val="24"/>
        </w:rPr>
      </w:pPr>
      <w:r>
        <w:rPr>
          <w:rFonts w:cstheme="minorHAnsi"/>
          <w:sz w:val="24"/>
        </w:rPr>
        <w:t xml:space="preserve">A minimum of </w:t>
      </w:r>
      <w:r w:rsidR="00027525">
        <w:rPr>
          <w:rFonts w:cstheme="minorHAnsi"/>
          <w:sz w:val="24"/>
        </w:rPr>
        <w:t>at least</w:t>
      </w:r>
      <w:r w:rsidR="008211DA">
        <w:rPr>
          <w:rFonts w:cstheme="minorHAnsi"/>
          <w:sz w:val="24"/>
        </w:rPr>
        <w:t xml:space="preserve"> </w:t>
      </w:r>
      <w:r w:rsidR="00D35D0D">
        <w:rPr>
          <w:rFonts w:cstheme="minorHAnsi"/>
          <w:sz w:val="24"/>
        </w:rPr>
        <w:t>1-year</w:t>
      </w:r>
      <w:r w:rsidR="008211DA">
        <w:rPr>
          <w:rFonts w:cstheme="minorHAnsi"/>
          <w:sz w:val="24"/>
        </w:rPr>
        <w:t xml:space="preserve"> </w:t>
      </w:r>
      <w:r w:rsidR="00EB3199">
        <w:rPr>
          <w:rFonts w:cstheme="minorHAnsi"/>
          <w:sz w:val="24"/>
        </w:rPr>
        <w:t>experience</w:t>
      </w:r>
      <w:r w:rsidR="008211DA">
        <w:rPr>
          <w:rFonts w:cstheme="minorHAnsi"/>
          <w:sz w:val="24"/>
        </w:rPr>
        <w:t xml:space="preserve"> managing projects and/or staff </w:t>
      </w:r>
    </w:p>
    <w:bookmarkEnd w:id="3"/>
    <w:p w14:paraId="76B25135" w14:textId="4D1D8E52" w:rsidR="008211DA" w:rsidRPr="00D35D0D" w:rsidRDefault="00EB3199" w:rsidP="00D35D0D">
      <w:pPr>
        <w:spacing w:line="240" w:lineRule="auto"/>
        <w:jc w:val="both"/>
        <w:rPr>
          <w:rFonts w:cstheme="minorHAnsi"/>
          <w:b/>
          <w:sz w:val="24"/>
        </w:rPr>
      </w:pPr>
      <w:r w:rsidRPr="00D35D0D">
        <w:rPr>
          <w:rFonts w:cstheme="minorHAnsi"/>
          <w:b/>
          <w:sz w:val="24"/>
        </w:rPr>
        <w:t>Preferred</w:t>
      </w:r>
      <w:r w:rsidR="008211DA" w:rsidRPr="00D35D0D">
        <w:rPr>
          <w:rFonts w:cstheme="minorHAnsi"/>
          <w:b/>
          <w:sz w:val="24"/>
        </w:rPr>
        <w:t xml:space="preserve"> </w:t>
      </w:r>
    </w:p>
    <w:p w14:paraId="10236DA4" w14:textId="0BB3B231" w:rsidR="008211DA" w:rsidRDefault="008211DA" w:rsidP="00D35D0D">
      <w:pPr>
        <w:pStyle w:val="ListParagraph"/>
        <w:numPr>
          <w:ilvl w:val="0"/>
          <w:numId w:val="8"/>
        </w:numPr>
        <w:spacing w:line="240" w:lineRule="auto"/>
        <w:jc w:val="both"/>
        <w:rPr>
          <w:rFonts w:cstheme="minorHAnsi"/>
          <w:sz w:val="24"/>
        </w:rPr>
      </w:pPr>
      <w:r>
        <w:rPr>
          <w:rFonts w:cstheme="minorHAnsi"/>
          <w:sz w:val="24"/>
        </w:rPr>
        <w:t xml:space="preserve">Strong working knowledge of Microsoft </w:t>
      </w:r>
      <w:r w:rsidR="00EB3199">
        <w:rPr>
          <w:rFonts w:cstheme="minorHAnsi"/>
          <w:sz w:val="24"/>
        </w:rPr>
        <w:t>Office</w:t>
      </w:r>
      <w:r>
        <w:rPr>
          <w:rFonts w:cstheme="minorHAnsi"/>
          <w:sz w:val="24"/>
        </w:rPr>
        <w:t xml:space="preserve"> and Google </w:t>
      </w:r>
      <w:r w:rsidR="00EB3199">
        <w:rPr>
          <w:rFonts w:cstheme="minorHAnsi"/>
          <w:sz w:val="24"/>
        </w:rPr>
        <w:t>applications</w:t>
      </w:r>
      <w:r>
        <w:rPr>
          <w:rFonts w:cstheme="minorHAnsi"/>
          <w:sz w:val="24"/>
        </w:rPr>
        <w:t xml:space="preserve"> and other current technology applications. </w:t>
      </w:r>
    </w:p>
    <w:p w14:paraId="17BD3B03" w14:textId="4167E6EA" w:rsidR="008211DA" w:rsidRDefault="003A6CC1" w:rsidP="00D35D0D">
      <w:pPr>
        <w:pStyle w:val="ListParagraph"/>
        <w:numPr>
          <w:ilvl w:val="0"/>
          <w:numId w:val="8"/>
        </w:numPr>
        <w:spacing w:line="240" w:lineRule="auto"/>
        <w:jc w:val="both"/>
        <w:rPr>
          <w:rFonts w:cstheme="minorHAnsi"/>
          <w:sz w:val="24"/>
        </w:rPr>
      </w:pPr>
      <w:r>
        <w:rPr>
          <w:rFonts w:cstheme="minorHAnsi"/>
          <w:sz w:val="24"/>
        </w:rPr>
        <w:t xml:space="preserve">Experience </w:t>
      </w:r>
      <w:r w:rsidR="008211DA">
        <w:rPr>
          <w:rFonts w:cstheme="minorHAnsi"/>
          <w:sz w:val="24"/>
        </w:rPr>
        <w:t xml:space="preserve">managing people and </w:t>
      </w:r>
      <w:r>
        <w:rPr>
          <w:rFonts w:cstheme="minorHAnsi"/>
          <w:sz w:val="24"/>
        </w:rPr>
        <w:t>schedules</w:t>
      </w:r>
      <w:r w:rsidR="008211DA">
        <w:rPr>
          <w:rFonts w:cstheme="minorHAnsi"/>
          <w:sz w:val="24"/>
        </w:rPr>
        <w:t xml:space="preserve"> </w:t>
      </w:r>
    </w:p>
    <w:p w14:paraId="319AF7E4" w14:textId="4A128609" w:rsidR="008211DA" w:rsidRDefault="003A6CC1" w:rsidP="00D35D0D">
      <w:pPr>
        <w:pStyle w:val="ListParagraph"/>
        <w:numPr>
          <w:ilvl w:val="0"/>
          <w:numId w:val="8"/>
        </w:numPr>
        <w:spacing w:line="240" w:lineRule="auto"/>
        <w:jc w:val="both"/>
        <w:rPr>
          <w:rFonts w:cstheme="minorHAnsi"/>
          <w:sz w:val="24"/>
        </w:rPr>
      </w:pPr>
      <w:r>
        <w:rPr>
          <w:rFonts w:cstheme="minorHAnsi"/>
          <w:sz w:val="24"/>
        </w:rPr>
        <w:t>Ability</w:t>
      </w:r>
      <w:r w:rsidR="008211DA">
        <w:rPr>
          <w:rFonts w:cstheme="minorHAnsi"/>
          <w:sz w:val="24"/>
        </w:rPr>
        <w:t xml:space="preserve"> to </w:t>
      </w:r>
      <w:r>
        <w:rPr>
          <w:rFonts w:cstheme="minorHAnsi"/>
          <w:sz w:val="24"/>
        </w:rPr>
        <w:t>prioritize</w:t>
      </w:r>
    </w:p>
    <w:p w14:paraId="4964235C" w14:textId="43ACD7BE" w:rsidR="008211DA" w:rsidRDefault="008211DA" w:rsidP="00D35D0D">
      <w:pPr>
        <w:pStyle w:val="ListParagraph"/>
        <w:numPr>
          <w:ilvl w:val="0"/>
          <w:numId w:val="8"/>
        </w:numPr>
        <w:spacing w:line="240" w:lineRule="auto"/>
        <w:jc w:val="both"/>
        <w:rPr>
          <w:rFonts w:cstheme="minorHAnsi"/>
          <w:sz w:val="24"/>
        </w:rPr>
      </w:pPr>
      <w:r>
        <w:rPr>
          <w:rFonts w:cstheme="minorHAnsi"/>
          <w:sz w:val="24"/>
        </w:rPr>
        <w:t xml:space="preserve">Strong </w:t>
      </w:r>
      <w:r w:rsidR="003A6CC1">
        <w:rPr>
          <w:rFonts w:cstheme="minorHAnsi"/>
          <w:sz w:val="24"/>
        </w:rPr>
        <w:t>attention</w:t>
      </w:r>
      <w:r>
        <w:rPr>
          <w:rFonts w:cstheme="minorHAnsi"/>
          <w:sz w:val="24"/>
        </w:rPr>
        <w:t xml:space="preserve"> to detail</w:t>
      </w:r>
    </w:p>
    <w:p w14:paraId="3C2CA0A5" w14:textId="58DD7102" w:rsidR="008211DA" w:rsidRDefault="003A6CC1" w:rsidP="00D35D0D">
      <w:pPr>
        <w:pStyle w:val="ListParagraph"/>
        <w:numPr>
          <w:ilvl w:val="0"/>
          <w:numId w:val="8"/>
        </w:numPr>
        <w:spacing w:line="240" w:lineRule="auto"/>
        <w:jc w:val="both"/>
        <w:rPr>
          <w:rFonts w:cstheme="minorHAnsi"/>
          <w:sz w:val="24"/>
        </w:rPr>
      </w:pPr>
      <w:r>
        <w:rPr>
          <w:rFonts w:cstheme="minorHAnsi"/>
          <w:sz w:val="24"/>
        </w:rPr>
        <w:t>Experience</w:t>
      </w:r>
      <w:r w:rsidR="008211DA">
        <w:rPr>
          <w:rFonts w:cstheme="minorHAnsi"/>
          <w:sz w:val="24"/>
        </w:rPr>
        <w:t xml:space="preserve"> teaching/coaching/</w:t>
      </w:r>
      <w:r>
        <w:rPr>
          <w:rFonts w:cstheme="minorHAnsi"/>
          <w:sz w:val="24"/>
        </w:rPr>
        <w:t>instructing</w:t>
      </w:r>
    </w:p>
    <w:p w14:paraId="0D205ED1" w14:textId="42454387" w:rsidR="008211DA" w:rsidRDefault="003A6CC1" w:rsidP="00D35D0D">
      <w:pPr>
        <w:pStyle w:val="ListParagraph"/>
        <w:numPr>
          <w:ilvl w:val="0"/>
          <w:numId w:val="8"/>
        </w:numPr>
        <w:spacing w:line="240" w:lineRule="auto"/>
        <w:jc w:val="both"/>
        <w:rPr>
          <w:rFonts w:cstheme="minorHAnsi"/>
          <w:sz w:val="24"/>
        </w:rPr>
      </w:pPr>
      <w:r>
        <w:rPr>
          <w:rFonts w:cstheme="minorHAnsi"/>
          <w:sz w:val="24"/>
        </w:rPr>
        <w:t>Experience</w:t>
      </w:r>
      <w:r w:rsidR="008211DA">
        <w:rPr>
          <w:rFonts w:cstheme="minorHAnsi"/>
          <w:sz w:val="24"/>
        </w:rPr>
        <w:t xml:space="preserve"> providing technical support on </w:t>
      </w:r>
      <w:r w:rsidR="00D35D0D">
        <w:rPr>
          <w:rFonts w:cstheme="minorHAnsi"/>
          <w:sz w:val="24"/>
        </w:rPr>
        <w:t>computers</w:t>
      </w:r>
      <w:r w:rsidR="008211DA">
        <w:rPr>
          <w:rFonts w:cstheme="minorHAnsi"/>
          <w:sz w:val="24"/>
        </w:rPr>
        <w:t>, tables and s</w:t>
      </w:r>
      <w:r w:rsidR="00D35D0D">
        <w:rPr>
          <w:rFonts w:cstheme="minorHAnsi"/>
          <w:sz w:val="24"/>
        </w:rPr>
        <w:t>m</w:t>
      </w:r>
      <w:r w:rsidR="008211DA">
        <w:rPr>
          <w:rFonts w:cstheme="minorHAnsi"/>
          <w:sz w:val="24"/>
        </w:rPr>
        <w:t>art phones</w:t>
      </w:r>
    </w:p>
    <w:p w14:paraId="6C18A9B6" w14:textId="763C57CC" w:rsidR="008211DA" w:rsidRDefault="008211DA" w:rsidP="00D35D0D">
      <w:pPr>
        <w:pStyle w:val="ListParagraph"/>
        <w:numPr>
          <w:ilvl w:val="0"/>
          <w:numId w:val="8"/>
        </w:numPr>
        <w:spacing w:line="240" w:lineRule="auto"/>
        <w:jc w:val="both"/>
        <w:rPr>
          <w:rFonts w:cstheme="minorHAnsi"/>
          <w:sz w:val="24"/>
        </w:rPr>
      </w:pPr>
      <w:r>
        <w:rPr>
          <w:rFonts w:cstheme="minorHAnsi"/>
          <w:sz w:val="24"/>
        </w:rPr>
        <w:t>Bilingual/</w:t>
      </w:r>
      <w:r w:rsidR="00D35D0D">
        <w:rPr>
          <w:rFonts w:cstheme="minorHAnsi"/>
          <w:sz w:val="24"/>
        </w:rPr>
        <w:t>Spanish</w:t>
      </w:r>
      <w:r w:rsidR="00D867A8">
        <w:rPr>
          <w:rFonts w:cstheme="minorHAnsi"/>
          <w:sz w:val="24"/>
        </w:rPr>
        <w:t xml:space="preserve"> speaking</w:t>
      </w:r>
    </w:p>
    <w:p w14:paraId="7055358D" w14:textId="26D3B56A" w:rsidR="0077512C" w:rsidRPr="00027525" w:rsidRDefault="00586878" w:rsidP="0077512C">
      <w:pPr>
        <w:spacing w:before="360" w:after="200" w:line="276" w:lineRule="auto"/>
        <w:jc w:val="both"/>
        <w:rPr>
          <w:rFonts w:cstheme="minorHAnsi"/>
          <w:b/>
          <w:bCs/>
          <w:i/>
          <w:iCs/>
          <w:sz w:val="24"/>
        </w:rPr>
      </w:pPr>
      <w:r w:rsidRPr="00027525">
        <w:rPr>
          <w:rFonts w:cstheme="minorHAnsi"/>
          <w:b/>
          <w:bCs/>
          <w:i/>
          <w:iCs/>
          <w:sz w:val="24"/>
        </w:rPr>
        <w:t xml:space="preserve">Note: </w:t>
      </w:r>
      <w:r w:rsidR="00027525">
        <w:rPr>
          <w:rFonts w:cstheme="minorHAnsi"/>
          <w:b/>
          <w:bCs/>
          <w:i/>
          <w:iCs/>
          <w:sz w:val="24"/>
        </w:rPr>
        <w:t xml:space="preserve">This is a full-time position. </w:t>
      </w:r>
      <w:r w:rsidRPr="00027525">
        <w:rPr>
          <w:rFonts w:cstheme="minorHAnsi"/>
          <w:b/>
          <w:bCs/>
          <w:i/>
          <w:iCs/>
          <w:sz w:val="24"/>
        </w:rPr>
        <w:t>Schedule includes evenings and weekends</w:t>
      </w:r>
      <w:r w:rsidR="006F685E">
        <w:rPr>
          <w:rFonts w:cstheme="minorHAnsi"/>
          <w:b/>
          <w:bCs/>
          <w:i/>
          <w:iCs/>
          <w:sz w:val="24"/>
        </w:rPr>
        <w:t>.</w:t>
      </w:r>
    </w:p>
    <w:p w14:paraId="751D4DAF" w14:textId="478617F7" w:rsidR="00027525" w:rsidRPr="00027525" w:rsidRDefault="0077512C" w:rsidP="00C00160">
      <w:pPr>
        <w:spacing w:after="0" w:line="240" w:lineRule="auto"/>
        <w:jc w:val="both"/>
        <w:rPr>
          <w:b/>
          <w:bCs/>
          <w:i/>
          <w:iCs/>
        </w:rPr>
      </w:pPr>
      <w:r>
        <w:rPr>
          <w:b/>
        </w:rPr>
        <w:t xml:space="preserve">To Apply: </w:t>
      </w:r>
      <w:r>
        <w:t xml:space="preserve">Please email resume and cover letter to </w:t>
      </w:r>
      <w:r>
        <w:rPr>
          <w:color w:val="0563C1"/>
          <w:u w:val="single" w:color="0563C1"/>
        </w:rPr>
        <w:t>hpljobs@hplct.org</w:t>
      </w:r>
      <w:r>
        <w:t xml:space="preserve"> and reference </w:t>
      </w:r>
      <w:r w:rsidR="00D867A8">
        <w:rPr>
          <w:rFonts w:cstheme="minorHAnsi"/>
          <w:b/>
          <w:bCs/>
          <w:sz w:val="24"/>
        </w:rPr>
        <w:t xml:space="preserve">Assistant Branch </w:t>
      </w:r>
      <w:r w:rsidR="00027525">
        <w:rPr>
          <w:rFonts w:cstheme="minorHAnsi"/>
          <w:b/>
          <w:bCs/>
          <w:sz w:val="24"/>
        </w:rPr>
        <w:t>Manager -</w:t>
      </w:r>
      <w:r w:rsidR="00C00160">
        <w:rPr>
          <w:rFonts w:cstheme="minorHAnsi"/>
          <w:b/>
          <w:bCs/>
          <w:sz w:val="24"/>
        </w:rPr>
        <w:t>Albany Branch</w:t>
      </w:r>
      <w:r w:rsidR="00586878">
        <w:rPr>
          <w:rFonts w:cstheme="minorHAnsi"/>
          <w:b/>
          <w:bCs/>
          <w:sz w:val="24"/>
        </w:rPr>
        <w:t xml:space="preserve"> </w:t>
      </w:r>
      <w:r>
        <w:t>in the subject line of your email.</w:t>
      </w:r>
      <w:r w:rsidR="00027525">
        <w:t xml:space="preserve"> </w:t>
      </w:r>
      <w:r w:rsidR="00C00160">
        <w:rPr>
          <w:rFonts w:ascii="Calibri" w:hAnsi="Calibri" w:cs="Calibri"/>
          <w:sz w:val="24"/>
          <w:szCs w:val="24"/>
        </w:rPr>
        <w:t xml:space="preserve">Resumes will only be accepted by email.  </w:t>
      </w:r>
    </w:p>
    <w:p w14:paraId="3C8C0FFB" w14:textId="77777777" w:rsidR="00FA385C" w:rsidRDefault="00FA385C" w:rsidP="006F685E">
      <w:pPr>
        <w:spacing w:line="276" w:lineRule="auto"/>
        <w:jc w:val="both"/>
      </w:pPr>
    </w:p>
    <w:p w14:paraId="3AA9ACD9" w14:textId="77777777" w:rsidR="0077512C" w:rsidRDefault="0077512C" w:rsidP="0077512C">
      <w:pPr>
        <w:spacing w:after="238"/>
        <w:ind w:left="-5"/>
      </w:pPr>
      <w:r>
        <w:rPr>
          <w:b/>
        </w:rPr>
        <w:t xml:space="preserve">Hartford Public Library is an Equal Opportunity Employer. </w:t>
      </w:r>
    </w:p>
    <w:p w14:paraId="2F0D47FD" w14:textId="77777777" w:rsidR="0077512C" w:rsidRPr="0077512C" w:rsidRDefault="0077512C" w:rsidP="0077512C">
      <w:pPr>
        <w:spacing w:before="360" w:after="200" w:line="276" w:lineRule="auto"/>
        <w:jc w:val="both"/>
        <w:rPr>
          <w:rFonts w:cstheme="minorHAnsi"/>
          <w:sz w:val="24"/>
        </w:rPr>
      </w:pPr>
    </w:p>
    <w:sectPr w:rsidR="0077512C" w:rsidRPr="007751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4AA1B" w14:textId="77777777" w:rsidR="00FC0DF4" w:rsidRDefault="00FC0DF4" w:rsidP="00707336">
      <w:pPr>
        <w:spacing w:after="0" w:line="240" w:lineRule="auto"/>
      </w:pPr>
      <w:r>
        <w:separator/>
      </w:r>
    </w:p>
  </w:endnote>
  <w:endnote w:type="continuationSeparator" w:id="0">
    <w:p w14:paraId="6D3DC6AA" w14:textId="77777777" w:rsidR="00FC0DF4" w:rsidRDefault="00FC0DF4" w:rsidP="00707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A57CB" w14:textId="77777777" w:rsidR="00FC0DF4" w:rsidRDefault="00FC0DF4" w:rsidP="00707336">
      <w:pPr>
        <w:spacing w:after="0" w:line="240" w:lineRule="auto"/>
      </w:pPr>
      <w:r>
        <w:separator/>
      </w:r>
    </w:p>
  </w:footnote>
  <w:footnote w:type="continuationSeparator" w:id="0">
    <w:p w14:paraId="0F112861" w14:textId="77777777" w:rsidR="00FC0DF4" w:rsidRDefault="00FC0DF4" w:rsidP="007073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2FC9"/>
    <w:multiLevelType w:val="hybridMultilevel"/>
    <w:tmpl w:val="D3B09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543AA"/>
    <w:multiLevelType w:val="hybridMultilevel"/>
    <w:tmpl w:val="1136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F4833"/>
    <w:multiLevelType w:val="hybridMultilevel"/>
    <w:tmpl w:val="25102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D0CDF"/>
    <w:multiLevelType w:val="hybridMultilevel"/>
    <w:tmpl w:val="DB5A8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F2E66FC"/>
    <w:multiLevelType w:val="hybridMultilevel"/>
    <w:tmpl w:val="CA7C7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312810"/>
    <w:multiLevelType w:val="hybridMultilevel"/>
    <w:tmpl w:val="5C02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9B6971"/>
    <w:multiLevelType w:val="hybridMultilevel"/>
    <w:tmpl w:val="D728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E22D57"/>
    <w:multiLevelType w:val="hybridMultilevel"/>
    <w:tmpl w:val="5422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082090"/>
    <w:multiLevelType w:val="hybridMultilevel"/>
    <w:tmpl w:val="E28C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2"/>
  </w:num>
  <w:num w:numId="5">
    <w:abstractNumId w:val="3"/>
  </w:num>
  <w:num w:numId="6">
    <w:abstractNumId w:val="6"/>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9F"/>
    <w:rsid w:val="00027525"/>
    <w:rsid w:val="00045196"/>
    <w:rsid w:val="0017295C"/>
    <w:rsid w:val="001C063F"/>
    <w:rsid w:val="001F11BA"/>
    <w:rsid w:val="001F15EF"/>
    <w:rsid w:val="002651B0"/>
    <w:rsid w:val="002710B7"/>
    <w:rsid w:val="00321694"/>
    <w:rsid w:val="00387740"/>
    <w:rsid w:val="003A6CC1"/>
    <w:rsid w:val="003C6C6A"/>
    <w:rsid w:val="00416533"/>
    <w:rsid w:val="00440B1A"/>
    <w:rsid w:val="00451DE9"/>
    <w:rsid w:val="00517B6D"/>
    <w:rsid w:val="00525E4A"/>
    <w:rsid w:val="00586878"/>
    <w:rsid w:val="005C58A1"/>
    <w:rsid w:val="00600300"/>
    <w:rsid w:val="006567BB"/>
    <w:rsid w:val="006F134C"/>
    <w:rsid w:val="006F685E"/>
    <w:rsid w:val="00707336"/>
    <w:rsid w:val="0077512C"/>
    <w:rsid w:val="00781B93"/>
    <w:rsid w:val="007D1702"/>
    <w:rsid w:val="008211DA"/>
    <w:rsid w:val="00835F1B"/>
    <w:rsid w:val="0084204F"/>
    <w:rsid w:val="008B15CD"/>
    <w:rsid w:val="008D01DD"/>
    <w:rsid w:val="009F4A9C"/>
    <w:rsid w:val="00A07D9F"/>
    <w:rsid w:val="00AC1D50"/>
    <w:rsid w:val="00B20221"/>
    <w:rsid w:val="00B76F7C"/>
    <w:rsid w:val="00C00160"/>
    <w:rsid w:val="00C11595"/>
    <w:rsid w:val="00C51D7D"/>
    <w:rsid w:val="00C7735F"/>
    <w:rsid w:val="00CC1196"/>
    <w:rsid w:val="00CD1C08"/>
    <w:rsid w:val="00D35D0D"/>
    <w:rsid w:val="00D867A8"/>
    <w:rsid w:val="00D944C8"/>
    <w:rsid w:val="00E67B84"/>
    <w:rsid w:val="00E81849"/>
    <w:rsid w:val="00EB3199"/>
    <w:rsid w:val="00EE6530"/>
    <w:rsid w:val="00EF0DC1"/>
    <w:rsid w:val="00F5076D"/>
    <w:rsid w:val="00F75BA4"/>
    <w:rsid w:val="00FA385C"/>
    <w:rsid w:val="00FC0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B03C"/>
  <w15:docId w15:val="{C89554B7-CDE1-4DA5-9ED4-146F035B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694"/>
    <w:pPr>
      <w:ind w:left="720"/>
      <w:contextualSpacing/>
    </w:pPr>
  </w:style>
  <w:style w:type="paragraph" w:styleId="Header">
    <w:name w:val="header"/>
    <w:basedOn w:val="Normal"/>
    <w:link w:val="HeaderChar"/>
    <w:uiPriority w:val="99"/>
    <w:unhideWhenUsed/>
    <w:rsid w:val="00707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336"/>
  </w:style>
  <w:style w:type="paragraph" w:styleId="Footer">
    <w:name w:val="footer"/>
    <w:basedOn w:val="Normal"/>
    <w:link w:val="FooterChar"/>
    <w:uiPriority w:val="99"/>
    <w:unhideWhenUsed/>
    <w:rsid w:val="00707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336"/>
  </w:style>
  <w:style w:type="paragraph" w:styleId="Revision">
    <w:name w:val="Revision"/>
    <w:hidden/>
    <w:uiPriority w:val="99"/>
    <w:semiHidden/>
    <w:rsid w:val="007D1702"/>
    <w:pPr>
      <w:spacing w:after="0" w:line="240" w:lineRule="auto"/>
    </w:pPr>
  </w:style>
  <w:style w:type="paragraph" w:styleId="NoSpacing">
    <w:name w:val="No Spacing"/>
    <w:uiPriority w:val="1"/>
    <w:qFormat/>
    <w:rsid w:val="00027525"/>
    <w:pPr>
      <w:spacing w:after="0" w:line="240" w:lineRule="auto"/>
    </w:pPr>
  </w:style>
  <w:style w:type="character" w:styleId="Hyperlink">
    <w:name w:val="Hyperlink"/>
    <w:basedOn w:val="DefaultParagraphFont"/>
    <w:uiPriority w:val="99"/>
    <w:unhideWhenUsed/>
    <w:rsid w:val="00C001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plc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097AB1FE8E94D9A9C4FB49EFCCD98" ma:contentTypeVersion="14" ma:contentTypeDescription="Create a new document." ma:contentTypeScope="" ma:versionID="3c56d200cea0e23619d22062e0b79dc0">
  <xsd:schema xmlns:xsd="http://www.w3.org/2001/XMLSchema" xmlns:xs="http://www.w3.org/2001/XMLSchema" xmlns:p="http://schemas.microsoft.com/office/2006/metadata/properties" xmlns:ns3="64348662-9242-4e93-914e-8a080575fc1a" xmlns:ns4="d0586589-fee9-4955-882c-cef78ad7b567" targetNamespace="http://schemas.microsoft.com/office/2006/metadata/properties" ma:root="true" ma:fieldsID="629b4c1dda28901d7649c086c64538a4" ns3:_="" ns4:_="">
    <xsd:import namespace="64348662-9242-4e93-914e-8a080575fc1a"/>
    <xsd:import namespace="d0586589-fee9-4955-882c-cef78ad7b5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8662-9242-4e93-914e-8a080575fc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86589-fee9-4955-882c-cef78ad7b56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798B1-9D7B-493E-BC74-20C7BABBC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48662-9242-4e93-914e-8a080575fc1a"/>
    <ds:schemaRef ds:uri="d0586589-fee9-4955-882c-cef78ad7b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A659C1-6BDD-4DCE-BB1D-B9387CEB2E53}">
  <ds:schemaRefs>
    <ds:schemaRef ds:uri="http://purl.org/dc/dcmitype/"/>
    <ds:schemaRef ds:uri="http://schemas.openxmlformats.org/package/2006/metadata/core-properties"/>
    <ds:schemaRef ds:uri="http://schemas.microsoft.com/office/2006/metadata/properties"/>
    <ds:schemaRef ds:uri="http://purl.org/dc/terms/"/>
    <ds:schemaRef ds:uri="d0586589-fee9-4955-882c-cef78ad7b567"/>
    <ds:schemaRef ds:uri="http://www.w3.org/XML/1998/namespace"/>
    <ds:schemaRef ds:uri="http://purl.org/dc/elements/1.1/"/>
    <ds:schemaRef ds:uri="http://schemas.microsoft.com/office/2006/documentManagement/types"/>
    <ds:schemaRef ds:uri="http://schemas.microsoft.com/office/infopath/2007/PartnerControls"/>
    <ds:schemaRef ds:uri="64348662-9242-4e93-914e-8a080575fc1a"/>
  </ds:schemaRefs>
</ds:datastoreItem>
</file>

<file path=customXml/itemProps3.xml><?xml version="1.0" encoding="utf-8"?>
<ds:datastoreItem xmlns:ds="http://schemas.openxmlformats.org/officeDocument/2006/customXml" ds:itemID="{BA792736-F673-4E6B-B64D-FBF35CDABBAD}">
  <ds:schemaRefs>
    <ds:schemaRef ds:uri="http://schemas.microsoft.com/sharepoint/v3/contenttype/forms"/>
  </ds:schemaRefs>
</ds:datastoreItem>
</file>

<file path=customXml/itemProps4.xml><?xml version="1.0" encoding="utf-8"?>
<ds:datastoreItem xmlns:ds="http://schemas.openxmlformats.org/officeDocument/2006/customXml" ds:itemID="{B1C8B319-4B77-4E98-B4FB-0C398CAD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WinnCompanies</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 William</dc:creator>
  <cp:keywords/>
  <dc:description/>
  <cp:lastModifiedBy>Cabral, Tanajhia</cp:lastModifiedBy>
  <cp:revision>2</cp:revision>
  <cp:lastPrinted>2022-02-01T21:48:00Z</cp:lastPrinted>
  <dcterms:created xsi:type="dcterms:W3CDTF">2022-05-03T20:17:00Z</dcterms:created>
  <dcterms:modified xsi:type="dcterms:W3CDTF">2022-05-03T20:17:00Z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0x0101000BD097AB1FE8E94D9A9C4FB49EFCCD98</vt:lpwstr>
  </property>
</Properties>
</file>